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A4" w:rsidRDefault="00FA10A4" w:rsidP="00FA10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</w:t>
      </w:r>
      <w:r w:rsidR="004E1DBE">
        <w:rPr>
          <w:rFonts w:cstheme="minorHAnsi"/>
          <w:b/>
          <w:sz w:val="28"/>
          <w:szCs w:val="28"/>
        </w:rPr>
        <w:t>ssociation of State and Territorial Dental Directors</w:t>
      </w:r>
      <w:r>
        <w:rPr>
          <w:rFonts w:cstheme="minorHAnsi"/>
          <w:b/>
          <w:sz w:val="28"/>
          <w:szCs w:val="28"/>
        </w:rPr>
        <w:t xml:space="preserve"> </w:t>
      </w:r>
      <w:r w:rsidR="003A5B9A">
        <w:rPr>
          <w:rFonts w:cstheme="minorHAnsi"/>
          <w:b/>
          <w:sz w:val="28"/>
          <w:szCs w:val="28"/>
        </w:rPr>
        <w:t xml:space="preserve">Competencies </w:t>
      </w:r>
      <w:r>
        <w:rPr>
          <w:rFonts w:cstheme="minorHAnsi"/>
          <w:b/>
          <w:sz w:val="28"/>
          <w:szCs w:val="28"/>
        </w:rPr>
        <w:t>and P</w:t>
      </w:r>
      <w:r w:rsidR="004E1DBE">
        <w:rPr>
          <w:rFonts w:cstheme="minorHAnsi"/>
          <w:b/>
          <w:sz w:val="28"/>
          <w:szCs w:val="28"/>
        </w:rPr>
        <w:t xml:space="preserve">ublic Health Accreditation Board </w:t>
      </w:r>
      <w:r w:rsidR="003A5B9A">
        <w:rPr>
          <w:rFonts w:cstheme="minorHAnsi"/>
          <w:b/>
          <w:sz w:val="28"/>
          <w:szCs w:val="28"/>
        </w:rPr>
        <w:t xml:space="preserve">Standards and Measures </w:t>
      </w:r>
      <w:r>
        <w:rPr>
          <w:rFonts w:cstheme="minorHAnsi"/>
          <w:b/>
          <w:sz w:val="28"/>
          <w:szCs w:val="28"/>
        </w:rPr>
        <w:t>Crosswalk</w:t>
      </w:r>
    </w:p>
    <w:p w:rsidR="004E1DBE" w:rsidRDefault="004E1DBE" w:rsidP="004E1D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10A4" w:rsidRPr="00980F1E" w:rsidRDefault="004E1DBE" w:rsidP="00980F1E">
      <w:pPr>
        <w:rPr>
          <w:rFonts w:cstheme="minorHAnsi"/>
          <w:b/>
          <w:sz w:val="24"/>
          <w:szCs w:val="24"/>
        </w:rPr>
      </w:pPr>
      <w:r w:rsidRPr="00980F1E">
        <w:rPr>
          <w:rFonts w:cstheme="minorHAnsi"/>
          <w:sz w:val="24"/>
          <w:szCs w:val="24"/>
        </w:rPr>
        <w:t>The crosswalk below highlights the congruency of the Association of State and Territorial Dental Directors’</w:t>
      </w:r>
      <w:r w:rsidR="00980F1E" w:rsidRPr="00980F1E">
        <w:rPr>
          <w:rFonts w:cstheme="minorHAnsi"/>
          <w:sz w:val="24"/>
          <w:szCs w:val="24"/>
        </w:rPr>
        <w:t xml:space="preserve"> (ASTDD)</w:t>
      </w:r>
      <w:r w:rsidRPr="00980F1E">
        <w:rPr>
          <w:rFonts w:cstheme="minorHAnsi"/>
          <w:sz w:val="24"/>
          <w:szCs w:val="24"/>
        </w:rPr>
        <w:t xml:space="preserve"> </w:t>
      </w:r>
      <w:hyperlink r:id="rId7" w:tgtFrame="_blank" w:history="1">
        <w:r w:rsidRPr="00980F1E">
          <w:rPr>
            <w:rFonts w:cstheme="minorHAnsi"/>
            <w:color w:val="0000FF"/>
            <w:sz w:val="24"/>
            <w:szCs w:val="24"/>
            <w:u w:val="single"/>
            <w:bdr w:val="none" w:sz="0" w:space="0" w:color="auto" w:frame="1"/>
          </w:rPr>
          <w:t>Competencies for State Oral Health Programs</w:t>
        </w:r>
      </w:hyperlink>
      <w:r w:rsidRPr="00980F1E">
        <w:rPr>
          <w:rFonts w:cstheme="minorHAnsi"/>
          <w:sz w:val="24"/>
          <w:szCs w:val="24"/>
        </w:rPr>
        <w:t xml:space="preserve"> and the Public Health Accreditation Board’s</w:t>
      </w:r>
      <w:r w:rsidR="00980F1E" w:rsidRPr="00980F1E">
        <w:rPr>
          <w:rFonts w:cstheme="minorHAnsi"/>
          <w:sz w:val="24"/>
          <w:szCs w:val="24"/>
        </w:rPr>
        <w:t xml:space="preserve"> (PHAB)</w:t>
      </w:r>
      <w:r w:rsidRPr="00980F1E">
        <w:rPr>
          <w:rFonts w:cstheme="minorHAnsi"/>
          <w:sz w:val="24"/>
          <w:szCs w:val="24"/>
        </w:rPr>
        <w:t xml:space="preserve"> </w:t>
      </w:r>
      <w:hyperlink r:id="rId8" w:history="1">
        <w:r w:rsidRPr="00980F1E">
          <w:rPr>
            <w:rStyle w:val="Hyperlink"/>
            <w:rFonts w:cstheme="minorHAnsi"/>
            <w:color w:val="0000FF"/>
            <w:sz w:val="24"/>
            <w:szCs w:val="24"/>
            <w:u w:val="single"/>
          </w:rPr>
          <w:t>Standards and Measures</w:t>
        </w:r>
        <w:r w:rsidRPr="00980F1E">
          <w:rPr>
            <w:rStyle w:val="Hyperlink"/>
            <w:rFonts w:cstheme="minorHAnsi"/>
            <w:color w:val="0000FF"/>
            <w:sz w:val="24"/>
            <w:szCs w:val="24"/>
          </w:rPr>
          <w:t>.</w:t>
        </w:r>
      </w:hyperlink>
      <w:r w:rsidR="00980F1E" w:rsidRPr="00980F1E">
        <w:rPr>
          <w:rFonts w:cstheme="minorHAnsi"/>
          <w:color w:val="0000FF"/>
          <w:sz w:val="24"/>
          <w:szCs w:val="24"/>
        </w:rPr>
        <w:t xml:space="preserve"> </w:t>
      </w:r>
      <w:r w:rsidR="00980F1E" w:rsidRPr="00980F1E">
        <w:rPr>
          <w:sz w:val="24"/>
          <w:szCs w:val="24"/>
        </w:rPr>
        <w:t xml:space="preserve">The PHAB Standards and Measures serve as the official standards, measures, required documentation, and guidance blueprint for PHAB national public health department accreditation. The ASTDD </w:t>
      </w:r>
      <w:r w:rsidR="00980F1E" w:rsidRPr="00980F1E">
        <w:rPr>
          <w:i/>
          <w:iCs/>
          <w:sz w:val="24"/>
          <w:szCs w:val="24"/>
        </w:rPr>
        <w:t>Competencies</w:t>
      </w:r>
      <w:r w:rsidR="00980F1E" w:rsidRPr="00980F1E">
        <w:rPr>
          <w:sz w:val="24"/>
          <w:szCs w:val="24"/>
        </w:rPr>
        <w:t xml:space="preserve"> represent those skill sets needed for a successful state oral health program, whether they are present in oral health program staff or are obtained from other programs or outside sources. In developing the </w:t>
      </w:r>
      <w:r w:rsidR="00980F1E" w:rsidRPr="00980F1E">
        <w:rPr>
          <w:i/>
          <w:iCs/>
          <w:sz w:val="24"/>
          <w:szCs w:val="24"/>
        </w:rPr>
        <w:t>Competencies</w:t>
      </w:r>
      <w:r w:rsidR="00980F1E" w:rsidRPr="00980F1E">
        <w:rPr>
          <w:sz w:val="24"/>
          <w:szCs w:val="24"/>
        </w:rPr>
        <w:t xml:space="preserve"> document, ASTDD reviewed numerous professional public health competencies as well as the performance standards for the Public Health Accreditation Board’s national accreditation standards for health departments. State Oral Health Programs </w:t>
      </w:r>
      <w:proofErr w:type="gramStart"/>
      <w:r w:rsidR="00980F1E" w:rsidRPr="00980F1E">
        <w:rPr>
          <w:sz w:val="24"/>
          <w:szCs w:val="24"/>
        </w:rPr>
        <w:t xml:space="preserve">can </w:t>
      </w:r>
      <w:r w:rsidRPr="00980F1E">
        <w:rPr>
          <w:rFonts w:ascii="Calibri" w:hAnsi="Calibri" w:cs="Calibri"/>
          <w:sz w:val="24"/>
          <w:szCs w:val="24"/>
        </w:rPr>
        <w:t xml:space="preserve"> use</w:t>
      </w:r>
      <w:proofErr w:type="gramEnd"/>
      <w:r w:rsidRPr="00980F1E">
        <w:rPr>
          <w:rFonts w:ascii="Calibri" w:hAnsi="Calibri" w:cs="Calibri"/>
          <w:sz w:val="24"/>
          <w:szCs w:val="24"/>
        </w:rPr>
        <w:t xml:space="preserve"> examples of achieving some of the Competencies and activities in the </w:t>
      </w:r>
      <w:hyperlink r:id="rId9" w:history="1">
        <w:r w:rsidRPr="00980F1E">
          <w:rPr>
            <w:rStyle w:val="Hyperlink"/>
            <w:rFonts w:ascii="Calibri" w:hAnsi="Calibri" w:cs="Calibri"/>
            <w:color w:val="0000FF"/>
            <w:sz w:val="24"/>
            <w:szCs w:val="24"/>
            <w:u w:val="single"/>
          </w:rPr>
          <w:t xml:space="preserve">Guidelines </w:t>
        </w:r>
        <w:r w:rsidR="00980F1E" w:rsidRPr="00980F1E">
          <w:rPr>
            <w:rStyle w:val="Hyperlink"/>
            <w:rFonts w:ascii="Calibri" w:hAnsi="Calibri" w:cs="Calibri"/>
            <w:color w:val="0000FF"/>
            <w:sz w:val="24"/>
            <w:szCs w:val="24"/>
            <w:u w:val="single"/>
          </w:rPr>
          <w:t>for State and Territorial Oral Health Programs</w:t>
        </w:r>
      </w:hyperlink>
      <w:r w:rsidR="00980F1E" w:rsidRPr="00980F1E">
        <w:rPr>
          <w:rFonts w:ascii="Calibri" w:hAnsi="Calibri" w:cs="Calibri"/>
          <w:color w:val="0000FF"/>
          <w:sz w:val="24"/>
          <w:szCs w:val="24"/>
          <w:u w:val="single"/>
        </w:rPr>
        <w:t xml:space="preserve"> </w:t>
      </w:r>
      <w:r w:rsidRPr="00980F1E">
        <w:rPr>
          <w:rFonts w:ascii="Calibri" w:hAnsi="Calibri" w:cs="Calibri"/>
          <w:sz w:val="24"/>
          <w:szCs w:val="24"/>
        </w:rPr>
        <w:t xml:space="preserve">to contribute to their health department receiving and maintaining PHAB accreditation.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10A4" w:rsidTr="00E80E18">
        <w:tc>
          <w:tcPr>
            <w:tcW w:w="9576" w:type="dxa"/>
            <w:gridSpan w:val="2"/>
          </w:tcPr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7EFC">
              <w:rPr>
                <w:rFonts w:cstheme="minorHAnsi"/>
                <w:b/>
                <w:bCs/>
                <w:sz w:val="24"/>
                <w:szCs w:val="24"/>
              </w:rPr>
              <w:t xml:space="preserve">Domain 1. </w:t>
            </w:r>
            <w:r w:rsidRPr="005D7EFC">
              <w:rPr>
                <w:rFonts w:cstheme="minorHAnsi"/>
                <w:b/>
                <w:bCs/>
                <w:sz w:val="24"/>
                <w:szCs w:val="24"/>
                <w:u w:val="single"/>
              </w:rPr>
              <w:t>Build Support</w:t>
            </w:r>
            <w:r w:rsidRPr="005D7EFC">
              <w:rPr>
                <w:rFonts w:cstheme="minorHAnsi"/>
                <w:b/>
                <w:bCs/>
                <w:sz w:val="24"/>
                <w:szCs w:val="24"/>
              </w:rPr>
              <w:t>: State oral health programs establish strong working relationships with stakeholders to build support for oral health through promotion, disease prevention and control.</w:t>
            </w:r>
          </w:p>
        </w:tc>
      </w:tr>
      <w:tr w:rsidR="00FA10A4" w:rsidTr="00E80E18"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ASTDD</w:t>
            </w:r>
          </w:p>
        </w:tc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PHAB</w:t>
            </w:r>
          </w:p>
        </w:tc>
      </w:tr>
      <w:tr w:rsidR="00FA10A4" w:rsidTr="00E80E18">
        <w:tc>
          <w:tcPr>
            <w:tcW w:w="4788" w:type="dxa"/>
          </w:tcPr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Establish and maintain linkages with key stakeholders</w:t>
            </w:r>
          </w:p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Communicate in writing and electronically with professional and lay audiences</w:t>
            </w:r>
          </w:p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Communicate orally with professional and lay audiences</w:t>
            </w:r>
          </w:p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Compile compelling stories about oral health issues and programs</w:t>
            </w:r>
          </w:p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Use the media, advanced technologies and community networks to strategically communicate information</w:t>
            </w:r>
          </w:p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Listen to others in an unbiased manner, respecting and promoting differing points of view </w:t>
            </w:r>
          </w:p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Advocate for oral health programs and resources</w:t>
            </w:r>
          </w:p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Use collaboration strategies to build and sustain partnerships</w:t>
            </w:r>
          </w:p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Lead or participate in groups to </w:t>
            </w:r>
            <w:r w:rsidRPr="005D7EFC">
              <w:rPr>
                <w:rFonts w:cstheme="minorHAnsi"/>
                <w:sz w:val="24"/>
                <w:szCs w:val="24"/>
              </w:rPr>
              <w:lastRenderedPageBreak/>
              <w:t>address emerging issues</w:t>
            </w:r>
          </w:p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Present the business case for oral disease prevention </w:t>
            </w:r>
          </w:p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Facilitate use of coalitions as change agents for oral health </w:t>
            </w:r>
          </w:p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Develop social capital and political savvy to navigate organizational systems quickly</w:t>
            </w:r>
          </w:p>
          <w:p w:rsidR="00FA10A4" w:rsidRPr="005D7EFC" w:rsidRDefault="00FA10A4" w:rsidP="00E80E1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Facilitate group interactions and decision-making </w:t>
            </w:r>
          </w:p>
          <w:p w:rsidR="00FA10A4" w:rsidRDefault="00FA10A4" w:rsidP="00980F1E">
            <w:pPr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Participate in national groups to facilitate support for and implementation of oral health programs</w:t>
            </w:r>
          </w:p>
        </w:tc>
        <w:tc>
          <w:tcPr>
            <w:tcW w:w="4788" w:type="dxa"/>
          </w:tcPr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lastRenderedPageBreak/>
              <w:t>Domain 3: Inform and Educate about Public Health Issues and Functions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A3628">
              <w:rPr>
                <w:rFonts w:cstheme="minorHAnsi"/>
                <w:b/>
                <w:sz w:val="24"/>
                <w:szCs w:val="24"/>
              </w:rPr>
              <w:t>Domain 4: Engage with the Community to Identify and Address Health Problems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7: Promote Strategies to Improve Access to Health Care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10A4" w:rsidTr="00E80E18">
        <w:tc>
          <w:tcPr>
            <w:tcW w:w="9576" w:type="dxa"/>
            <w:gridSpan w:val="2"/>
          </w:tcPr>
          <w:p w:rsidR="00FA10A4" w:rsidRDefault="00FA10A4" w:rsidP="00E80E18">
            <w:pPr>
              <w:pStyle w:val="Footer"/>
              <w:tabs>
                <w:tab w:val="clear" w:pos="4320"/>
                <w:tab w:val="clear" w:pos="8640"/>
              </w:tabs>
              <w:rPr>
                <w:rFonts w:cstheme="minorHAnsi"/>
                <w:b/>
                <w:bCs/>
              </w:rPr>
            </w:pPr>
            <w:r w:rsidRPr="005D7EFC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Domain 2. </w:t>
            </w:r>
            <w:r w:rsidRPr="005D7EFC">
              <w:rPr>
                <w:rFonts w:asciiTheme="minorHAnsi" w:hAnsiTheme="minorHAnsi" w:cstheme="minorHAnsi"/>
                <w:b/>
                <w:bCs/>
                <w:u w:val="single"/>
              </w:rPr>
              <w:t>Plan and Evaluate Programs</w:t>
            </w:r>
            <w:r w:rsidRPr="005D7EFC">
              <w:rPr>
                <w:rFonts w:asciiTheme="minorHAnsi" w:hAnsiTheme="minorHAnsi" w:cstheme="minorHAnsi"/>
                <w:b/>
                <w:bCs/>
              </w:rPr>
              <w:t>: State oral health programs develop and implement evidence-based interventions and conduct evaluations to ensure ongoing feedback and program effectiveness.</w:t>
            </w:r>
          </w:p>
        </w:tc>
      </w:tr>
      <w:tr w:rsidR="00FA10A4" w:rsidTr="00E80E18"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ASTDD</w:t>
            </w:r>
          </w:p>
        </w:tc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PHAB</w:t>
            </w:r>
          </w:p>
        </w:tc>
      </w:tr>
      <w:tr w:rsidR="00FA10A4" w:rsidTr="00E80E18">
        <w:tc>
          <w:tcPr>
            <w:tcW w:w="4788" w:type="dxa"/>
          </w:tcPr>
          <w:p w:rsidR="00FA10A4" w:rsidRPr="005D7EFC" w:rsidRDefault="00FA10A4" w:rsidP="00E80E18">
            <w:pPr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Assess oral health needs of the population </w:t>
            </w:r>
          </w:p>
          <w:p w:rsidR="00FA10A4" w:rsidRPr="005D7EFC" w:rsidRDefault="00FA10A4" w:rsidP="00E80E18">
            <w:pPr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Conduct internal and external needs and assets assessments (SWOT assessment)</w:t>
            </w:r>
          </w:p>
          <w:p w:rsidR="00FA10A4" w:rsidRPr="005D7EFC" w:rsidRDefault="00FA10A4" w:rsidP="00E80E18">
            <w:pPr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Involve community members to develop program goals and objectives that reflect the community’s needs and assets</w:t>
            </w:r>
          </w:p>
          <w:p w:rsidR="00FA10A4" w:rsidRPr="005D7EFC" w:rsidRDefault="00FA10A4" w:rsidP="00E80E18">
            <w:pPr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Match intervention strategies to accomplish selected goals and objectives</w:t>
            </w:r>
          </w:p>
          <w:p w:rsidR="00FA10A4" w:rsidRPr="005D7EFC" w:rsidRDefault="00FA10A4" w:rsidP="00E80E18">
            <w:pPr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Apply principles of cultural competency to program design and evaluation</w:t>
            </w:r>
          </w:p>
          <w:p w:rsidR="00FA10A4" w:rsidRPr="005D7EFC" w:rsidRDefault="00FA10A4" w:rsidP="00E80E18">
            <w:pPr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Tailor information to reflect the community’s needs</w:t>
            </w:r>
          </w:p>
          <w:p w:rsidR="00FA10A4" w:rsidRPr="005D7EFC" w:rsidRDefault="00FA10A4" w:rsidP="00E80E18">
            <w:pPr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Formulate program, research, and policy evaluation questions</w:t>
            </w:r>
          </w:p>
          <w:p w:rsidR="00FA10A4" w:rsidRPr="005D7EFC" w:rsidRDefault="00FA10A4" w:rsidP="00E80E18">
            <w:pPr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Implement an evaluation plan that includes process and outcome measures</w:t>
            </w:r>
          </w:p>
          <w:p w:rsidR="00FA10A4" w:rsidRPr="005D7EFC" w:rsidRDefault="00FA10A4" w:rsidP="00E80E18">
            <w:pPr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Use logic models to inform decisions </w:t>
            </w:r>
          </w:p>
          <w:p w:rsidR="00FA10A4" w:rsidRPr="005D7EFC" w:rsidRDefault="00FA10A4" w:rsidP="00E80E18">
            <w:pPr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Use evaluation findings to guide </w:t>
            </w:r>
            <w:r w:rsidRPr="005D7EFC">
              <w:rPr>
                <w:rFonts w:cstheme="minorHAnsi"/>
                <w:sz w:val="24"/>
                <w:szCs w:val="24"/>
              </w:rPr>
              <w:lastRenderedPageBreak/>
              <w:t>decision making, generate recommendations and improve programs</w:t>
            </w:r>
          </w:p>
          <w:p w:rsidR="00FA10A4" w:rsidRPr="005D7EFC" w:rsidRDefault="00FA10A4" w:rsidP="00E80E18">
            <w:pPr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Monitor oral health needs using oral health surveillance methodology and indicators</w:t>
            </w:r>
          </w:p>
          <w:p w:rsidR="00FA10A4" w:rsidRPr="005D7EFC" w:rsidRDefault="00FA10A4" w:rsidP="00E80E18">
            <w:pPr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Respond to health hazards that affect oral health and the oral health workforce</w:t>
            </w:r>
          </w:p>
          <w:p w:rsidR="00FA10A4" w:rsidRDefault="00FA10A4" w:rsidP="00980F1E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Create emergency preparedness and response plans</w:t>
            </w:r>
          </w:p>
        </w:tc>
        <w:tc>
          <w:tcPr>
            <w:tcW w:w="4788" w:type="dxa"/>
          </w:tcPr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lastRenderedPageBreak/>
              <w:t>Domain 1: Conduct and Disseminate Assessments Focused on Population Health Status And Public Health Issues Facing the Community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2: Investigate Health Problems and Environmental Public Health Hazards to Protect the Community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3: Inform and Educate about Public Health Issues and Functions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A3628">
              <w:rPr>
                <w:rFonts w:cstheme="minorHAnsi"/>
                <w:b/>
                <w:sz w:val="24"/>
                <w:szCs w:val="24"/>
              </w:rPr>
              <w:t>Domain 4: Engage with the Community to Identify and Address Health Problems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5: Develop Public Health Policies and Plans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9: Evaluate and Continuously Improve Processes, Programs, and Interventions</w:t>
            </w: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10A4" w:rsidTr="00E80E18">
        <w:tc>
          <w:tcPr>
            <w:tcW w:w="9576" w:type="dxa"/>
            <w:gridSpan w:val="2"/>
          </w:tcPr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7EFC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Domain 3. </w:t>
            </w:r>
            <w:r w:rsidRPr="005D7EFC">
              <w:rPr>
                <w:rFonts w:cstheme="minorHAnsi"/>
                <w:b/>
                <w:bCs/>
                <w:sz w:val="24"/>
                <w:szCs w:val="24"/>
                <w:u w:val="single"/>
              </w:rPr>
              <w:t>Influence Policies and Systems Change</w:t>
            </w:r>
            <w:r w:rsidRPr="005D7EFC">
              <w:rPr>
                <w:rFonts w:cstheme="minorHAnsi"/>
                <w:b/>
                <w:bCs/>
                <w:sz w:val="24"/>
                <w:szCs w:val="24"/>
              </w:rPr>
              <w:t>: State oral health programs promote and implement strategies to inform, enhance or change the health-related policies of organizations or governmental entities capable of affecting the health of populations.</w:t>
            </w:r>
          </w:p>
        </w:tc>
      </w:tr>
      <w:tr w:rsidR="00FA10A4" w:rsidTr="00E80E18"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ASTDD</w:t>
            </w:r>
          </w:p>
        </w:tc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PHAB</w:t>
            </w:r>
          </w:p>
        </w:tc>
      </w:tr>
      <w:tr w:rsidR="00FA10A4" w:rsidTr="00E80E18">
        <w:tc>
          <w:tcPr>
            <w:tcW w:w="4788" w:type="dxa"/>
          </w:tcPr>
          <w:p w:rsidR="00FA10A4" w:rsidRPr="005D7EFC" w:rsidRDefault="00FA10A4" w:rsidP="00E80E18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Use key informants and opinion leaders to assess public perceptions of oral health issues</w:t>
            </w:r>
          </w:p>
          <w:p w:rsidR="00FA10A4" w:rsidRPr="005D7EFC" w:rsidRDefault="00FA10A4" w:rsidP="00E80E18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Communicate with change agents that are capable of effecting policy or systems changes</w:t>
            </w:r>
          </w:p>
          <w:p w:rsidR="00FA10A4" w:rsidRPr="005D7EFC" w:rsidRDefault="00FA10A4" w:rsidP="00E80E18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Broaden the range of stakeholders who are engaged in policy development</w:t>
            </w:r>
          </w:p>
          <w:p w:rsidR="00FA10A4" w:rsidRPr="005D7EFC" w:rsidRDefault="00FA10A4" w:rsidP="00E80E18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Combine data and stories to create compelling arguments to influence policies. </w:t>
            </w:r>
          </w:p>
          <w:p w:rsidR="00FA10A4" w:rsidRPr="005D7EFC" w:rsidRDefault="00FA10A4" w:rsidP="00E80E18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Develop comprehensive risk communication strategies for oral health issues</w:t>
            </w:r>
          </w:p>
          <w:p w:rsidR="00FA10A4" w:rsidRPr="005D7EFC" w:rsidRDefault="00FA10A4" w:rsidP="00E80E18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Apply historical perspective of the development, structure and interaction of public health and health care systems to current oral health policy issues</w:t>
            </w:r>
          </w:p>
          <w:p w:rsidR="00FA10A4" w:rsidRDefault="00FA10A4" w:rsidP="00980F1E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Use health economics and business concepts and language to describe the value of oral health programs </w:t>
            </w:r>
          </w:p>
        </w:tc>
        <w:tc>
          <w:tcPr>
            <w:tcW w:w="4788" w:type="dxa"/>
          </w:tcPr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A3628">
              <w:rPr>
                <w:rFonts w:cstheme="minorHAnsi"/>
                <w:b/>
                <w:sz w:val="24"/>
                <w:szCs w:val="24"/>
              </w:rPr>
              <w:t>Domain 4: Engage with the Community to Identify and Address Health Problems</w:t>
            </w: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5: Develop Public Health Policies and Plans</w:t>
            </w:r>
          </w:p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10A4" w:rsidTr="00E80E18">
        <w:tc>
          <w:tcPr>
            <w:tcW w:w="9576" w:type="dxa"/>
            <w:gridSpan w:val="2"/>
          </w:tcPr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7EFC">
              <w:rPr>
                <w:rFonts w:cstheme="minorHAnsi"/>
                <w:b/>
                <w:bCs/>
                <w:sz w:val="24"/>
                <w:szCs w:val="24"/>
              </w:rPr>
              <w:t xml:space="preserve">Domain 4. </w:t>
            </w:r>
            <w:r w:rsidRPr="005D7EFC">
              <w:rPr>
                <w:rFonts w:cstheme="minorHAnsi"/>
                <w:b/>
                <w:bCs/>
                <w:sz w:val="24"/>
                <w:szCs w:val="24"/>
                <w:u w:val="single"/>
              </w:rPr>
              <w:t>Manage People</w:t>
            </w:r>
            <w:r w:rsidRPr="005D7EFC">
              <w:rPr>
                <w:rFonts w:cstheme="minorHAnsi"/>
                <w:b/>
                <w:bCs/>
                <w:sz w:val="24"/>
                <w:szCs w:val="24"/>
              </w:rPr>
              <w:t>: State oral health programs oversee and support the optimal performance and growth of team members.</w:t>
            </w:r>
          </w:p>
        </w:tc>
      </w:tr>
      <w:tr w:rsidR="00FA10A4" w:rsidTr="00E80E18"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ASTDD</w:t>
            </w:r>
          </w:p>
        </w:tc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PHAB</w:t>
            </w:r>
          </w:p>
        </w:tc>
      </w:tr>
      <w:tr w:rsidR="00FA10A4" w:rsidTr="00E80E18">
        <w:tc>
          <w:tcPr>
            <w:tcW w:w="4788" w:type="dxa"/>
          </w:tcPr>
          <w:p w:rsidR="00FA10A4" w:rsidRPr="005D7EFC" w:rsidRDefault="00FA10A4" w:rsidP="00E80E18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Manage effective teams </w:t>
            </w:r>
          </w:p>
          <w:p w:rsidR="00FA10A4" w:rsidRPr="005D7EFC" w:rsidRDefault="00FA10A4" w:rsidP="00E80E18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lastRenderedPageBreak/>
              <w:t>Prioritize work responsibilities to accomplish multiple tasks</w:t>
            </w:r>
          </w:p>
          <w:p w:rsidR="00FA10A4" w:rsidRPr="005D7EFC" w:rsidRDefault="00FA10A4" w:rsidP="00E80E18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Use time management skills</w:t>
            </w:r>
          </w:p>
          <w:p w:rsidR="00FA10A4" w:rsidRPr="005D7EFC" w:rsidRDefault="00FA10A4" w:rsidP="00E80E18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Maintain a diverse workforce</w:t>
            </w:r>
          </w:p>
          <w:p w:rsidR="00FA10A4" w:rsidRPr="005D7EFC" w:rsidRDefault="00FA10A4" w:rsidP="00E80E18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Assess team member skills and match skills to tasks</w:t>
            </w:r>
          </w:p>
          <w:p w:rsidR="00FA10A4" w:rsidRPr="005D7EFC" w:rsidRDefault="00FA10A4" w:rsidP="00E80E18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Identify and resolve conflicts</w:t>
            </w:r>
          </w:p>
          <w:p w:rsidR="00FA10A4" w:rsidRPr="005D7EFC" w:rsidRDefault="00FA10A4" w:rsidP="00E80E18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Conduct performance appraisals using constructive feedback </w:t>
            </w:r>
          </w:p>
          <w:p w:rsidR="00FA10A4" w:rsidRPr="005D7EFC" w:rsidRDefault="00FA10A4" w:rsidP="00E80E18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Support professional and personal development </w:t>
            </w:r>
          </w:p>
          <w:p w:rsidR="00FA10A4" w:rsidRPr="005D7EFC" w:rsidRDefault="00FA10A4" w:rsidP="00E80E18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Value and support personal and professional balance</w:t>
            </w:r>
          </w:p>
          <w:p w:rsidR="00FA10A4" w:rsidRPr="005D7EFC" w:rsidRDefault="00FA10A4" w:rsidP="00E80E18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Facilitate productive meetings </w:t>
            </w:r>
          </w:p>
          <w:p w:rsidR="00FA10A4" w:rsidRDefault="00FA10A4" w:rsidP="00980F1E">
            <w:pPr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Motivate individuals and teams to achieve goals</w:t>
            </w:r>
          </w:p>
        </w:tc>
        <w:tc>
          <w:tcPr>
            <w:tcW w:w="4788" w:type="dxa"/>
          </w:tcPr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lastRenderedPageBreak/>
              <w:t xml:space="preserve">Domain 8: Maintain a Competent Public </w:t>
            </w:r>
            <w:r w:rsidRPr="0020375A">
              <w:rPr>
                <w:rFonts w:cstheme="minorHAnsi"/>
                <w:b/>
                <w:sz w:val="24"/>
                <w:szCs w:val="24"/>
              </w:rPr>
              <w:lastRenderedPageBreak/>
              <w:t>Health Workforce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11: Maintain Administrative and Management Capacity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12: Maintain Capacity to Engage the Public Health Governing Entity</w:t>
            </w: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10A4" w:rsidTr="00E80E18">
        <w:tc>
          <w:tcPr>
            <w:tcW w:w="9576" w:type="dxa"/>
            <w:gridSpan w:val="2"/>
          </w:tcPr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7EFC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Domain 5. </w:t>
            </w:r>
            <w:r w:rsidRPr="005D7EFC">
              <w:rPr>
                <w:rFonts w:cstheme="minorHAnsi"/>
                <w:b/>
                <w:bCs/>
                <w:sz w:val="24"/>
                <w:szCs w:val="24"/>
                <w:u w:val="single"/>
              </w:rPr>
              <w:t>Manage Programs and Resources:</w:t>
            </w:r>
            <w:r w:rsidRPr="005D7EFC">
              <w:rPr>
                <w:rFonts w:cstheme="minorHAnsi"/>
                <w:b/>
                <w:bCs/>
                <w:sz w:val="24"/>
                <w:szCs w:val="24"/>
              </w:rPr>
              <w:t xml:space="preserve"> State oral health programs ensure the administrative, financial and staff support necessary to sustain activities and to build opportunities.</w:t>
            </w:r>
          </w:p>
        </w:tc>
      </w:tr>
      <w:tr w:rsidR="00FA10A4" w:rsidTr="00E80E18"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ASTDD</w:t>
            </w:r>
          </w:p>
        </w:tc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PHAB</w:t>
            </w:r>
          </w:p>
        </w:tc>
      </w:tr>
      <w:tr w:rsidR="00FA10A4" w:rsidTr="00E80E18">
        <w:tc>
          <w:tcPr>
            <w:tcW w:w="4788" w:type="dxa"/>
          </w:tcPr>
          <w:p w:rsidR="00FA10A4" w:rsidRPr="005D7EFC" w:rsidRDefault="00FA10A4" w:rsidP="00E80E18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Manage oral health programs within budget constraints</w:t>
            </w:r>
          </w:p>
          <w:p w:rsidR="00FA10A4" w:rsidRPr="005D7EFC" w:rsidRDefault="00FA10A4" w:rsidP="00E80E18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Prioritize potential funding opportunities</w:t>
            </w:r>
          </w:p>
          <w:p w:rsidR="00FA10A4" w:rsidRPr="005D7EFC" w:rsidRDefault="00FA10A4" w:rsidP="00E80E18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Prepare proposals to create a diversified funding base</w:t>
            </w:r>
          </w:p>
          <w:p w:rsidR="00FA10A4" w:rsidRPr="005D7EFC" w:rsidRDefault="00FA10A4" w:rsidP="00E80E18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Justify a line item budget and an activity based budget</w:t>
            </w:r>
          </w:p>
          <w:p w:rsidR="00FA10A4" w:rsidRPr="005D7EFC" w:rsidRDefault="00FA10A4" w:rsidP="00E80E18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Negotiate budgets and contract requirements with both funders and contractors</w:t>
            </w:r>
          </w:p>
          <w:p w:rsidR="00FA10A4" w:rsidRPr="005D7EFC" w:rsidRDefault="00FA10A4" w:rsidP="00E80E18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Navigate bureaucratic systems to fulfill management functions</w:t>
            </w:r>
          </w:p>
          <w:p w:rsidR="00FA10A4" w:rsidRPr="005D7EFC" w:rsidRDefault="00FA10A4" w:rsidP="00E80E18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Implement public health laws, regulations and policies related to oral health programs</w:t>
            </w:r>
          </w:p>
          <w:p w:rsidR="00FA10A4" w:rsidRPr="005D7EFC" w:rsidRDefault="00FA10A4" w:rsidP="00E80E18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Provide technical assistance where needed or requested</w:t>
            </w:r>
          </w:p>
          <w:p w:rsidR="00FA10A4" w:rsidRDefault="00FA10A4" w:rsidP="00980F1E">
            <w:pPr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Manage information systems for collection, retrieval and use of data </w:t>
            </w:r>
          </w:p>
        </w:tc>
        <w:tc>
          <w:tcPr>
            <w:tcW w:w="4788" w:type="dxa"/>
          </w:tcPr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6: Enforce Public Health Laws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9: Evaluate and Continuously Improve Processes, Programs, and Interventions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11: Maintain Administrative and Management Capacity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10A4" w:rsidTr="00E80E18">
        <w:tc>
          <w:tcPr>
            <w:tcW w:w="9576" w:type="dxa"/>
            <w:gridSpan w:val="2"/>
          </w:tcPr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7EFC">
              <w:rPr>
                <w:rFonts w:cstheme="minorHAnsi"/>
                <w:b/>
                <w:bCs/>
                <w:sz w:val="24"/>
                <w:szCs w:val="24"/>
              </w:rPr>
              <w:t xml:space="preserve">Domain 6. </w:t>
            </w:r>
            <w:r w:rsidRPr="005D7EFC">
              <w:rPr>
                <w:rFonts w:cstheme="minorHAnsi"/>
                <w:b/>
                <w:bCs/>
                <w:sz w:val="24"/>
                <w:szCs w:val="24"/>
                <w:u w:val="single"/>
              </w:rPr>
              <w:t>Use Public Health Science</w:t>
            </w:r>
            <w:r w:rsidRPr="005D7EFC">
              <w:rPr>
                <w:rFonts w:cstheme="minorHAnsi"/>
                <w:b/>
                <w:bCs/>
                <w:sz w:val="24"/>
                <w:szCs w:val="24"/>
              </w:rPr>
              <w:t xml:space="preserve">: State oral health programs gather, analyze, interpret and disseminate data and research findings to assure that oral disease prevention and control </w:t>
            </w:r>
            <w:r w:rsidRPr="005D7EF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approaches are evidence-based.</w:t>
            </w:r>
          </w:p>
        </w:tc>
      </w:tr>
      <w:tr w:rsidR="00FA10A4" w:rsidTr="00E80E18"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ASTDD</w:t>
            </w:r>
          </w:p>
        </w:tc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PHAB</w:t>
            </w:r>
          </w:p>
        </w:tc>
      </w:tr>
      <w:tr w:rsidR="00FA10A4" w:rsidTr="00E80E18">
        <w:tc>
          <w:tcPr>
            <w:tcW w:w="4788" w:type="dxa"/>
          </w:tcPr>
          <w:p w:rsidR="00FA10A4" w:rsidRPr="005D7EFC" w:rsidRDefault="00FA10A4" w:rsidP="00E80E18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Articulate the underlying causes and management of oral diseases, including behavioral, medical, genetic, environmental and social factors</w:t>
            </w:r>
          </w:p>
          <w:p w:rsidR="00FA10A4" w:rsidRPr="005D7EFC" w:rsidRDefault="00FA10A4" w:rsidP="00E80E18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Use scientific evidence to inform program and policy decisions</w:t>
            </w:r>
          </w:p>
          <w:p w:rsidR="00FA10A4" w:rsidRPr="005D7EFC" w:rsidRDefault="00FA10A4" w:rsidP="00E80E18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Assess determinants of oral health and how they create oral health disparities</w:t>
            </w:r>
          </w:p>
          <w:p w:rsidR="00FA10A4" w:rsidRPr="005D7EFC" w:rsidRDefault="00FA10A4" w:rsidP="00E80E18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Use approaches to problems that take into account population differences</w:t>
            </w:r>
          </w:p>
          <w:p w:rsidR="00FA10A4" w:rsidRPr="005D7EFC" w:rsidRDefault="00FA10A4" w:rsidP="00E80E18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Apply ethical principles to the collection, maintenance, use and dissemination of data and information</w:t>
            </w:r>
          </w:p>
          <w:p w:rsidR="00FA10A4" w:rsidRPr="005D7EFC" w:rsidRDefault="00FA10A4" w:rsidP="00E80E18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Identify data and information sources</w:t>
            </w:r>
          </w:p>
          <w:p w:rsidR="00FA10A4" w:rsidRPr="005D7EFC" w:rsidRDefault="00FA10A4" w:rsidP="00E80E18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Use accepted methods to collect oral health and program related data and information</w:t>
            </w:r>
          </w:p>
          <w:p w:rsidR="00FA10A4" w:rsidRPr="005D7EFC" w:rsidRDefault="00FA10A4" w:rsidP="00E80E18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Use accepted methods for analyzing data and information</w:t>
            </w:r>
          </w:p>
          <w:p w:rsidR="00FA10A4" w:rsidRPr="005D7EFC" w:rsidRDefault="00FA10A4" w:rsidP="00E80E18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Analyze oral epidemiologic and surveillance data to identify disease burden and trends, as well as potentially effective intervention strategies</w:t>
            </w:r>
          </w:p>
          <w:p w:rsidR="00FA10A4" w:rsidRPr="005D7EFC" w:rsidRDefault="00FA10A4" w:rsidP="00E80E18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Identify promising models or best practice for possible adaptation or replication</w:t>
            </w:r>
          </w:p>
          <w:p w:rsidR="00FA10A4" w:rsidRDefault="00FA10A4" w:rsidP="00980F1E">
            <w:pPr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Identify factors that influence delivery and use of public health and oral health programs and services</w:t>
            </w:r>
          </w:p>
        </w:tc>
        <w:tc>
          <w:tcPr>
            <w:tcW w:w="4788" w:type="dxa"/>
          </w:tcPr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3: Inform and Educate about Public Health Issues and Functions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10: Contribute to and Apply the Evidence Base of Public Health</w:t>
            </w: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10A4" w:rsidTr="00E80E18">
        <w:tc>
          <w:tcPr>
            <w:tcW w:w="9576" w:type="dxa"/>
            <w:gridSpan w:val="2"/>
          </w:tcPr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7EFC">
              <w:rPr>
                <w:rFonts w:cstheme="minorHAnsi"/>
                <w:b/>
                <w:bCs/>
                <w:sz w:val="24"/>
                <w:szCs w:val="24"/>
              </w:rPr>
              <w:t xml:space="preserve">Domain 7. </w:t>
            </w:r>
            <w:r w:rsidRPr="005D7EFC">
              <w:rPr>
                <w:rFonts w:cstheme="minorHAnsi"/>
                <w:b/>
                <w:bCs/>
                <w:sz w:val="24"/>
                <w:szCs w:val="24"/>
                <w:u w:val="single"/>
              </w:rPr>
              <w:t>Lead Strategically</w:t>
            </w:r>
            <w:r w:rsidRPr="005D7EFC">
              <w:rPr>
                <w:rFonts w:cstheme="minorHAnsi"/>
                <w:b/>
                <w:bCs/>
                <w:sz w:val="24"/>
                <w:szCs w:val="24"/>
              </w:rPr>
              <w:t>: State oral health programs create strategic vision, serve as a catalyst for change and demonstrate program accomplishments.</w:t>
            </w:r>
          </w:p>
        </w:tc>
      </w:tr>
      <w:tr w:rsidR="00FA10A4" w:rsidTr="00E80E18"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ASTDD</w:t>
            </w:r>
          </w:p>
        </w:tc>
        <w:tc>
          <w:tcPr>
            <w:tcW w:w="4788" w:type="dxa"/>
          </w:tcPr>
          <w:p w:rsidR="00FA10A4" w:rsidRDefault="00FA10A4" w:rsidP="00E80E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PHAB</w:t>
            </w:r>
          </w:p>
        </w:tc>
      </w:tr>
      <w:tr w:rsidR="00FA10A4" w:rsidTr="00E80E18">
        <w:tc>
          <w:tcPr>
            <w:tcW w:w="4788" w:type="dxa"/>
          </w:tcPr>
          <w:p w:rsidR="00FA10A4" w:rsidRPr="005D7EFC" w:rsidRDefault="00FA10A4" w:rsidP="00E80E1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Demonstrate critical thinking</w:t>
            </w:r>
          </w:p>
          <w:p w:rsidR="00FA10A4" w:rsidRPr="005D7EFC" w:rsidRDefault="00FA10A4" w:rsidP="00E80E1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Respond with flexibility to changing needs</w:t>
            </w:r>
          </w:p>
          <w:p w:rsidR="00FA10A4" w:rsidRPr="005D7EFC" w:rsidRDefault="00FA10A4" w:rsidP="00E80E1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Leverage resources, both monetary and human</w:t>
            </w:r>
          </w:p>
          <w:p w:rsidR="00FA10A4" w:rsidRPr="005D7EFC" w:rsidRDefault="00FA10A4" w:rsidP="00E80E1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Create key values and a shared vision</w:t>
            </w:r>
          </w:p>
          <w:p w:rsidR="00FA10A4" w:rsidRPr="005D7EFC" w:rsidRDefault="00FA10A4" w:rsidP="00E80E1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 xml:space="preserve">Foster incorporation of new ideas </w:t>
            </w:r>
          </w:p>
          <w:p w:rsidR="00FA10A4" w:rsidRPr="005D7EFC" w:rsidRDefault="00FA10A4" w:rsidP="00E80E1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lastRenderedPageBreak/>
              <w:t>Apply problem-solving processes and methods to challenging situations</w:t>
            </w:r>
          </w:p>
          <w:p w:rsidR="00FA10A4" w:rsidRPr="005D7EFC" w:rsidRDefault="00FA10A4" w:rsidP="00E80E1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Facilitate integration between oral health programs and other state and local health related programs</w:t>
            </w:r>
          </w:p>
          <w:p w:rsidR="00FA10A4" w:rsidRPr="005D7EFC" w:rsidRDefault="00FA10A4" w:rsidP="00E80E1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Create a culture of ethical standards within organizations and communities</w:t>
            </w:r>
          </w:p>
          <w:p w:rsidR="00FA10A4" w:rsidRPr="005D7EFC" w:rsidRDefault="00FA10A4" w:rsidP="00E80E1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Oversee the development and implementation of a state oral health plan</w:t>
            </w:r>
          </w:p>
          <w:p w:rsidR="00FA10A4" w:rsidRPr="005D7EFC" w:rsidRDefault="00FA10A4" w:rsidP="00E80E1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Translate policy into organizational plans, structures and programs</w:t>
            </w:r>
          </w:p>
          <w:p w:rsidR="00FA10A4" w:rsidRPr="005D7EFC" w:rsidRDefault="00FA10A4" w:rsidP="00E80E1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D7EFC">
              <w:rPr>
                <w:rFonts w:cstheme="minorHAnsi"/>
                <w:sz w:val="24"/>
                <w:szCs w:val="24"/>
              </w:rPr>
              <w:t>Identify policy agendas for state oral health programs</w:t>
            </w:r>
          </w:p>
          <w:p w:rsidR="00FA10A4" w:rsidRPr="00DA3628" w:rsidRDefault="00FA10A4" w:rsidP="00E80E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A3628">
              <w:rPr>
                <w:rFonts w:cstheme="minorHAnsi"/>
                <w:sz w:val="24"/>
                <w:szCs w:val="24"/>
              </w:rPr>
              <w:t xml:space="preserve">Assess state oral health program capacity within the context of the </w:t>
            </w:r>
            <w:r w:rsidRPr="00DA3628">
              <w:rPr>
                <w:rFonts w:cstheme="minorHAnsi"/>
                <w:i/>
                <w:sz w:val="24"/>
                <w:szCs w:val="24"/>
              </w:rPr>
              <w:t>Essential Public Health Services</w:t>
            </w:r>
            <w:r w:rsidRPr="00DA3628">
              <w:rPr>
                <w:rFonts w:cstheme="minorHAnsi"/>
                <w:sz w:val="24"/>
                <w:szCs w:val="24"/>
              </w:rPr>
              <w:t xml:space="preserve"> </w:t>
            </w:r>
            <w:r w:rsidRPr="00DA3628">
              <w:rPr>
                <w:rFonts w:cstheme="minorHAnsi"/>
                <w:i/>
                <w:iCs/>
                <w:sz w:val="24"/>
                <w:szCs w:val="24"/>
              </w:rPr>
              <w:t>to Promote Oral Health</w:t>
            </w:r>
            <w:r w:rsidRPr="00DA3628">
              <w:rPr>
                <w:rFonts w:cstheme="minorHAnsi"/>
                <w:sz w:val="24"/>
                <w:szCs w:val="24"/>
              </w:rPr>
              <w:t xml:space="preserve"> and core functions.</w:t>
            </w:r>
          </w:p>
          <w:p w:rsidR="00FA10A4" w:rsidRDefault="00FA10A4" w:rsidP="00980F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A3628">
              <w:rPr>
                <w:rFonts w:cstheme="minorHAnsi"/>
                <w:sz w:val="24"/>
                <w:szCs w:val="24"/>
              </w:rPr>
              <w:t>Assist primary care providers, organizations and health plans to develop, implement or evaluate models of family-centered care or services across the lifespan</w:t>
            </w:r>
          </w:p>
        </w:tc>
        <w:tc>
          <w:tcPr>
            <w:tcW w:w="4788" w:type="dxa"/>
          </w:tcPr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lastRenderedPageBreak/>
              <w:t>Domain 7: Promote Strategies to Improve Access to Health Care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t>Domain 9: Evaluate and Continuously Improve Processes, Programs, and Interventions</w:t>
            </w:r>
          </w:p>
          <w:p w:rsidR="00FA10A4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0375A">
              <w:rPr>
                <w:rFonts w:cstheme="minorHAnsi"/>
                <w:b/>
                <w:sz w:val="24"/>
                <w:szCs w:val="24"/>
              </w:rPr>
              <w:lastRenderedPageBreak/>
              <w:t>Domain 12: Maintain Capacity to Engage the Public Health Governing Entity</w:t>
            </w: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Pr="0020375A" w:rsidRDefault="00FA10A4" w:rsidP="00E80E1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FA10A4" w:rsidRDefault="00FA10A4" w:rsidP="00E80E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FA10A4" w:rsidRPr="0020375A" w:rsidRDefault="00FA10A4" w:rsidP="002037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0375A" w:rsidRPr="0020375A" w:rsidRDefault="002037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20375A" w:rsidRPr="0020375A" w:rsidSect="009A7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D3" w:rsidRDefault="00A96DD3" w:rsidP="00B13811">
      <w:pPr>
        <w:spacing w:after="0" w:line="240" w:lineRule="auto"/>
      </w:pPr>
      <w:r>
        <w:separator/>
      </w:r>
    </w:p>
  </w:endnote>
  <w:endnote w:type="continuationSeparator" w:id="0">
    <w:p w:rsidR="00A96DD3" w:rsidRDefault="00A96DD3" w:rsidP="00B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11" w:rsidRDefault="00B25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10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811" w:rsidRDefault="00B138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11" w:rsidRDefault="00B25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10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B9A">
      <w:rPr>
        <w:rStyle w:val="PageNumber"/>
        <w:noProof/>
      </w:rPr>
      <w:t>1</w:t>
    </w:r>
    <w:r>
      <w:rPr>
        <w:rStyle w:val="PageNumber"/>
      </w:rPr>
      <w:fldChar w:fldCharType="end"/>
    </w:r>
  </w:p>
  <w:p w:rsidR="00B13811" w:rsidRDefault="00980F1E" w:rsidP="00980F1E">
    <w:pPr>
      <w:pStyle w:val="Footer"/>
      <w:ind w:right="360"/>
      <w:rPr>
        <w:sz w:val="22"/>
      </w:rPr>
    </w:pPr>
    <w:r>
      <w:rPr>
        <w:sz w:val="22"/>
      </w:rPr>
      <w:t xml:space="preserve">05-06-2016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1E" w:rsidRDefault="00980F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D3" w:rsidRDefault="00A96DD3" w:rsidP="00B13811">
      <w:pPr>
        <w:spacing w:after="0" w:line="240" w:lineRule="auto"/>
      </w:pPr>
      <w:r>
        <w:separator/>
      </w:r>
    </w:p>
  </w:footnote>
  <w:footnote w:type="continuationSeparator" w:id="0">
    <w:p w:rsidR="00A96DD3" w:rsidRDefault="00A96DD3" w:rsidP="00B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1E" w:rsidRDefault="00980F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11" w:rsidRDefault="00B13811">
    <w:pPr>
      <w:pStyle w:val="Header"/>
      <w:rPr>
        <w:sz w:val="20"/>
      </w:rPr>
    </w:pPr>
  </w:p>
  <w:p w:rsidR="00B13811" w:rsidRDefault="00B13811">
    <w:pPr>
      <w:pStyle w:val="Header"/>
      <w:rPr>
        <w:sz w:val="20"/>
      </w:rPr>
    </w:pPr>
  </w:p>
  <w:p w:rsidR="00B13811" w:rsidRDefault="00B13811">
    <w:pPr>
      <w:pStyle w:val="Header"/>
      <w:jc w:val="center"/>
      <w:rPr>
        <w:sz w:val="20"/>
      </w:rPr>
    </w:pPr>
  </w:p>
  <w:p w:rsidR="00B13811" w:rsidRDefault="00B13811">
    <w:pPr>
      <w:pStyle w:val="Head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1E" w:rsidRDefault="00980F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FF6"/>
    <w:multiLevelType w:val="hybridMultilevel"/>
    <w:tmpl w:val="96547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340C"/>
    <w:multiLevelType w:val="hybridMultilevel"/>
    <w:tmpl w:val="BB6A7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27D8A"/>
    <w:multiLevelType w:val="hybridMultilevel"/>
    <w:tmpl w:val="C3567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84CAB"/>
    <w:multiLevelType w:val="hybridMultilevel"/>
    <w:tmpl w:val="02EA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31170"/>
    <w:multiLevelType w:val="hybridMultilevel"/>
    <w:tmpl w:val="5A9EF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97895"/>
    <w:multiLevelType w:val="hybridMultilevel"/>
    <w:tmpl w:val="77184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1477F"/>
    <w:multiLevelType w:val="hybridMultilevel"/>
    <w:tmpl w:val="504A8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5A"/>
    <w:rsid w:val="000F5D2A"/>
    <w:rsid w:val="0020375A"/>
    <w:rsid w:val="0026308D"/>
    <w:rsid w:val="003A5B9A"/>
    <w:rsid w:val="003A653C"/>
    <w:rsid w:val="004E1DBE"/>
    <w:rsid w:val="005D7EFC"/>
    <w:rsid w:val="00980F1E"/>
    <w:rsid w:val="009A7BD9"/>
    <w:rsid w:val="00A00FDB"/>
    <w:rsid w:val="00A96DD3"/>
    <w:rsid w:val="00B13811"/>
    <w:rsid w:val="00B2514C"/>
    <w:rsid w:val="00DA3628"/>
    <w:rsid w:val="00F07748"/>
    <w:rsid w:val="00FA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EFC"/>
    <w:rPr>
      <w:strike w:val="0"/>
      <w:dstrike w:val="0"/>
      <w:color w:val="08AA4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D7EFC"/>
    <w:pPr>
      <w:spacing w:after="192" w:line="240" w:lineRule="auto"/>
    </w:pPr>
    <w:rPr>
      <w:rFonts w:ascii="Arial" w:eastAsia="Times New Roman" w:hAnsi="Arial" w:cs="Arial"/>
      <w:color w:val="545454"/>
      <w:sz w:val="27"/>
      <w:szCs w:val="27"/>
    </w:rPr>
  </w:style>
  <w:style w:type="paragraph" w:styleId="Footer">
    <w:name w:val="footer"/>
    <w:basedOn w:val="Normal"/>
    <w:link w:val="FooterChar"/>
    <w:semiHidden/>
    <w:rsid w:val="005D7E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D7E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D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3A653C"/>
  </w:style>
  <w:style w:type="paragraph" w:styleId="Header">
    <w:name w:val="header"/>
    <w:basedOn w:val="Normal"/>
    <w:link w:val="HeaderChar"/>
    <w:semiHidden/>
    <w:rsid w:val="003A65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A65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359">
      <w:bodyDiv w:val="1"/>
      <w:marLeft w:val="0"/>
      <w:marRight w:val="0"/>
      <w:marTop w:val="96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board.org/wp-content/uploads/SM-Version-1.5-Board-adopted-FINAL-01-24-2014.doc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dd.org/state-oral-health-program-competencies-and-competency-tool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tdd.org/state-guidelin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7</cp:revision>
  <dcterms:created xsi:type="dcterms:W3CDTF">2016-05-03T16:26:00Z</dcterms:created>
  <dcterms:modified xsi:type="dcterms:W3CDTF">2016-05-06T16:25:00Z</dcterms:modified>
</cp:coreProperties>
</file>